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35" w:rsidRPr="007E5035" w:rsidRDefault="007E5035" w:rsidP="007E5035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lang w:eastAsia="pl-PL"/>
        </w:rPr>
      </w:pPr>
      <w:r w:rsidRPr="007E5035">
        <w:rPr>
          <w:rFonts w:ascii="Verdana" w:hAnsi="Verdana"/>
          <w:b/>
          <w:lang w:eastAsia="pl-PL"/>
        </w:rPr>
        <w:t>Załącznik nr 9 do SIWZ</w:t>
      </w: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Pr="006738F4" w:rsidRDefault="006738F4" w:rsidP="006738F4">
      <w:pPr>
        <w:rPr>
          <w:b/>
          <w:sz w:val="22"/>
          <w:szCs w:val="22"/>
        </w:rPr>
      </w:pPr>
      <w:r w:rsidRPr="006738F4">
        <w:rPr>
          <w:b/>
          <w:sz w:val="22"/>
          <w:szCs w:val="22"/>
        </w:rPr>
        <w:t>________________________</w:t>
      </w:r>
    </w:p>
    <w:p w:rsidR="006738F4" w:rsidRPr="006738F4" w:rsidRDefault="006738F4" w:rsidP="006738F4">
      <w:r w:rsidRPr="006738F4">
        <w:rPr>
          <w:i/>
          <w:iCs/>
          <w:color w:val="000000"/>
        </w:rPr>
        <w:t xml:space="preserve"> </w:t>
      </w:r>
      <w:r w:rsidRPr="006738F4">
        <w:rPr>
          <w:sz w:val="16"/>
          <w:szCs w:val="16"/>
        </w:rPr>
        <w:t>(pieczęć adresowa Wykonawcy)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6738F4">
        <w:rPr>
          <w:i/>
          <w:iCs/>
          <w:color w:val="000000"/>
        </w:rPr>
        <w:tab/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6738F4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6738F4">
        <w:rPr>
          <w:color w:val="000000"/>
        </w:rPr>
        <w:t>miejscowość, data……………..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E81201" w:rsidRPr="00B62697" w:rsidRDefault="006738F4" w:rsidP="00E81201">
      <w:pPr>
        <w:jc w:val="both"/>
        <w:rPr>
          <w:color w:val="000000"/>
          <w:sz w:val="22"/>
        </w:rPr>
      </w:pPr>
      <w:r w:rsidRPr="006738F4">
        <w:rPr>
          <w:color w:val="000000"/>
          <w:sz w:val="22"/>
          <w:szCs w:val="22"/>
        </w:rPr>
        <w:t>Nr sprawy:</w:t>
      </w:r>
      <w:r w:rsidR="00E81201" w:rsidRPr="00E81201">
        <w:rPr>
          <w:sz w:val="22"/>
          <w:szCs w:val="22"/>
        </w:rPr>
        <w:t xml:space="preserve"> </w:t>
      </w:r>
      <w:r w:rsidR="00E81201" w:rsidRPr="002E152E">
        <w:rPr>
          <w:sz w:val="22"/>
          <w:szCs w:val="22"/>
        </w:rPr>
        <w:t xml:space="preserve">TI – </w:t>
      </w:r>
      <w:r w:rsidR="00BB6D33">
        <w:rPr>
          <w:sz w:val="22"/>
          <w:szCs w:val="22"/>
        </w:rPr>
        <w:t>64/2018</w:t>
      </w: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b/>
          <w:bCs/>
          <w:sz w:val="22"/>
          <w:szCs w:val="22"/>
          <w:lang w:eastAsia="ar-SA"/>
        </w:rPr>
        <w:t>Dotyczy:</w:t>
      </w:r>
      <w:r w:rsidRPr="006738F4">
        <w:rPr>
          <w:rFonts w:eastAsiaTheme="minorHAnsi"/>
          <w:b/>
          <w:bCs/>
          <w:sz w:val="22"/>
          <w:szCs w:val="22"/>
        </w:rPr>
        <w:t xml:space="preserve"> „Dostawa energii elektrycznej dla Spółki Bialskie Wodociągi i Kanalizacja 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rFonts w:eastAsiaTheme="minorHAnsi"/>
          <w:b/>
          <w:bCs/>
          <w:sz w:val="22"/>
          <w:szCs w:val="22"/>
        </w:rPr>
        <w:t xml:space="preserve">                  „WOD-KAN” Sp z o.o. w Białej Podlaskiej”.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7000DE" w:rsidRPr="006738F4" w:rsidRDefault="007000DE" w:rsidP="007000DE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ZASTRZEŻENIE</w:t>
      </w:r>
    </w:p>
    <w:p w:rsidR="007000DE" w:rsidRPr="006738F4" w:rsidRDefault="007000DE" w:rsidP="007000DE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b/>
          <w:bCs/>
          <w:sz w:val="22"/>
          <w:szCs w:val="22"/>
          <w:lang w:eastAsia="ar-SA"/>
        </w:rPr>
        <w:t>nieudostępniania informacji stanowiących tajemnicę przedsiębiorstwa</w:t>
      </w:r>
    </w:p>
    <w:p w:rsidR="007E5035" w:rsidRPr="006738F4" w:rsidRDefault="007E5035" w:rsidP="007E5035">
      <w:pPr>
        <w:widowControl/>
        <w:autoSpaceDE/>
        <w:autoSpaceDN/>
        <w:adjustRightInd/>
        <w:spacing w:line="312" w:lineRule="auto"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6738F4">
        <w:rPr>
          <w:sz w:val="22"/>
          <w:szCs w:val="22"/>
          <w:lang w:eastAsia="pl-PL"/>
        </w:rPr>
        <w:t>t.j</w:t>
      </w:r>
      <w:proofErr w:type="spellEnd"/>
      <w:r w:rsidRPr="006738F4">
        <w:rPr>
          <w:sz w:val="22"/>
          <w:szCs w:val="22"/>
          <w:lang w:eastAsia="pl-PL"/>
        </w:rPr>
        <w:t>. Dz. U. z 2003 r nr 153 poz. 1503 z </w:t>
      </w:r>
      <w:proofErr w:type="spellStart"/>
      <w:r w:rsidRPr="006738F4">
        <w:rPr>
          <w:sz w:val="22"/>
          <w:szCs w:val="22"/>
          <w:lang w:eastAsia="pl-PL"/>
        </w:rPr>
        <w:t>późn</w:t>
      </w:r>
      <w:proofErr w:type="spellEnd"/>
      <w:r w:rsidRPr="006738F4">
        <w:rPr>
          <w:sz w:val="22"/>
          <w:szCs w:val="22"/>
          <w:lang w:eastAsia="pl-PL"/>
        </w:rPr>
        <w:t>. zm.).</w:t>
      </w:r>
    </w:p>
    <w:p w:rsidR="007E5035" w:rsidRPr="006738F4" w:rsidRDefault="007E5035" w:rsidP="006738F4">
      <w:pPr>
        <w:widowControl/>
        <w:autoSpaceDE/>
        <w:autoSpaceDN/>
        <w:adjustRightInd/>
        <w:ind w:left="283" w:hanging="283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Nazwa Wykonawcy: </w:t>
      </w:r>
    </w:p>
    <w:p w:rsidR="007E5035" w:rsidRPr="006738F4" w:rsidRDefault="007E5035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7E5035" w:rsidRPr="006738F4" w:rsidRDefault="006738F4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Wykonawcy</w:t>
      </w:r>
    </w:p>
    <w:p w:rsidR="007E5035" w:rsidRPr="006738F4" w:rsidRDefault="007E5035" w:rsidP="006738F4">
      <w:pPr>
        <w:widowControl/>
        <w:autoSpaceDE/>
        <w:autoSpaceDN/>
        <w:adjustRightInd/>
        <w:rPr>
          <w:color w:val="000000"/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Niniejszym zastrzegam, aby następujące informacje nie były udostępniane, gdyż stanowią tajemnicę przedsiębiorstwa: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Uzasadnienie, iż zastrzeżone informacje stanowią tajemnicę przedsiębiorstwa w rozumieniu ustawy o zwalczaniu nieuczciwej konkurencji: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(Określona informacja stanowi tajemnicę przedsiębiorstwa, jeżeli spełnia łącznie trzy warunki: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ma charakter techniczny, technologiczny, organizacyjny przedsiębiorstwa lub posiada wartość gospodarczą,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nie została ujawniona do wiadomości publicznej,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podjęto w stosunku do niej niezbędne działania w celu zachowania poufności.)</w:t>
      </w:r>
    </w:p>
    <w:p w:rsidR="007E5035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A5" w:rsidRPr="006738F4" w:rsidRDefault="004D72A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Default="007E5035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8B020B" w:rsidRPr="006738F4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8B020B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>
        <w:rPr>
          <w:lang w:eastAsia="pl-PL"/>
        </w:rPr>
        <w:t xml:space="preserve">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podpis</w:t>
      </w:r>
      <w:r>
        <w:rPr>
          <w:rFonts w:eastAsia="Arial Unicode MS"/>
          <w:color w:val="000000"/>
          <w:u w:color="000000"/>
          <w:lang w:eastAsia="pl-PL"/>
        </w:rPr>
        <w:t>y</w:t>
      </w:r>
      <w:r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8B020B" w:rsidRPr="00354069" w:rsidRDefault="008B020B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8B020B" w:rsidRPr="00A53E22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EF1F8F" w:rsidRPr="006738F4" w:rsidRDefault="00EF1F8F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sectPr w:rsidR="00EF1F8F" w:rsidRPr="006738F4" w:rsidSect="007E5035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CF" w:rsidRDefault="009D7ECF" w:rsidP="007E5035">
      <w:r>
        <w:separator/>
      </w:r>
    </w:p>
  </w:endnote>
  <w:endnote w:type="continuationSeparator" w:id="0">
    <w:p w:rsidR="009D7ECF" w:rsidRDefault="009D7ECF" w:rsidP="007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0"/>
      <w:docPartObj>
        <w:docPartGallery w:val="Page Numbers (Bottom of Page)"/>
        <w:docPartUnique/>
      </w:docPartObj>
    </w:sdtPr>
    <w:sdtEndPr/>
    <w:sdtContent>
      <w:p w:rsidR="006738F4" w:rsidRDefault="009D7EC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6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035" w:rsidRDefault="007E5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CF" w:rsidRDefault="009D7ECF" w:rsidP="007E5035">
      <w:r>
        <w:separator/>
      </w:r>
    </w:p>
  </w:footnote>
  <w:footnote w:type="continuationSeparator" w:id="0">
    <w:p w:rsidR="009D7ECF" w:rsidRDefault="009D7ECF" w:rsidP="007E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5"/>
    <w:rsid w:val="001139AC"/>
    <w:rsid w:val="0018588E"/>
    <w:rsid w:val="001E2B51"/>
    <w:rsid w:val="004D72A5"/>
    <w:rsid w:val="00516AD5"/>
    <w:rsid w:val="0058587A"/>
    <w:rsid w:val="006738F4"/>
    <w:rsid w:val="007000DE"/>
    <w:rsid w:val="007441C6"/>
    <w:rsid w:val="007E5035"/>
    <w:rsid w:val="008246D4"/>
    <w:rsid w:val="00876CB9"/>
    <w:rsid w:val="008B020B"/>
    <w:rsid w:val="008B2BE7"/>
    <w:rsid w:val="009D7ECF"/>
    <w:rsid w:val="00A65AB9"/>
    <w:rsid w:val="00B21383"/>
    <w:rsid w:val="00B9788D"/>
    <w:rsid w:val="00BB6D33"/>
    <w:rsid w:val="00BE5E89"/>
    <w:rsid w:val="00C74ADD"/>
    <w:rsid w:val="00CF0ABD"/>
    <w:rsid w:val="00DE5899"/>
    <w:rsid w:val="00E74D39"/>
    <w:rsid w:val="00E81201"/>
    <w:rsid w:val="00EF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1C7BB-E9DA-49F8-891E-B671DB1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uzytkownik</cp:lastModifiedBy>
  <cp:revision>2</cp:revision>
  <cp:lastPrinted>2016-10-07T06:50:00Z</cp:lastPrinted>
  <dcterms:created xsi:type="dcterms:W3CDTF">2018-10-02T06:30:00Z</dcterms:created>
  <dcterms:modified xsi:type="dcterms:W3CDTF">2018-10-02T06:30:00Z</dcterms:modified>
</cp:coreProperties>
</file>